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843"/>
        <w:gridCol w:w="2268"/>
        <w:gridCol w:w="2268"/>
        <w:gridCol w:w="1418"/>
        <w:gridCol w:w="1559"/>
        <w:gridCol w:w="1417"/>
        <w:gridCol w:w="2410"/>
        <w:gridCol w:w="236"/>
      </w:tblGrid>
      <w:tr w:rsidR="00B16B47" w:rsidRPr="00B16B47" w:rsidTr="00B16B47">
        <w:trPr>
          <w:trHeight w:val="315"/>
        </w:trPr>
        <w:tc>
          <w:tcPr>
            <w:tcW w:w="17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>RENCANA KERJA MASYARAKAT KAMPUNG KB</w:t>
            </w:r>
          </w:p>
        </w:tc>
      </w:tr>
      <w:tr w:rsidR="00B16B47" w:rsidRPr="00B16B47" w:rsidTr="00B16B47">
        <w:trPr>
          <w:trHeight w:val="315"/>
        </w:trPr>
        <w:tc>
          <w:tcPr>
            <w:tcW w:w="17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d-ID"/>
              </w:rPr>
              <w:t>DESA KORONCIA, KECAMATAN MANGKUTANA</w:t>
            </w:r>
          </w:p>
        </w:tc>
      </w:tr>
      <w:tr w:rsidR="00B16B47" w:rsidRPr="00B16B47" w:rsidTr="00B16B4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URAIAN KEGIATAN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PENANGGUNG JAWAB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SASARAN KEGIATAN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PIHAK YANG TERLIBAT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WAKTU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SUMBER DANA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JUMLAH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KETERANGAN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bookmarkStart w:id="0" w:name="_GoBack"/>
            <w:bookmarkEnd w:id="0"/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Melakukan penyuluhan/pembinaan serta memberikan motivasi kepada keluarga untuk aktif mengikuti setiap kegiatan keagamaan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Kepala Desa,kepala Dusun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Masyarakat,remaja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Pemerintah dan Tokoh Agama,Tokoh Pemuda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12 Bulan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Dana Desa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Seksi Agama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Melakukan pembinaan pada kelompok kelompok poktan BKB,BkR,BKL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Kepala Desa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Keluarga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Pemerintah dan Kader IMP,Bidan Desa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12 Bulan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Dana Desa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Seksi Pendidikan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Melakukan penyuluhan pada pus tentang kesehatan  reproduksi dan mamfaat ber kb dengan pengenalan setiap alat kontrasepsi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Kepala Desa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PUS,Remaja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Bidan Desa,Kader Imp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12 Bulan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Dana Desa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Seksi Reproduksi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Membina dan membimbing Keluarga untuk mengembangkan produksi pendapatan keluarga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Kepala Desa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Keluarga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TP-PKK Desa,Dasa Wisma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12 Bulan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Dana Desa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Seksi Ekonomi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Melakukan edukasi pada masyarakat untuk dapat memahami bentuk rasa sosial pada tetangga dan membentuk kerukunan dalam kampung untuk membantu sesama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Kepala Desa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Masyarakat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TP-PKK Desa,Dasa Wisma Tokoh agama pemerintah desa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12 Bulan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Dana Desa,Jempitan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Seksi Kasih sayang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2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Melakukan pembinaan pada  masyarakat /keluarga agar bisa membentuk dan mengembangkan kelompok kelompok tari didesa,memelihara tradisi tradisi yang baik bagi yang menjadi kebiasaan masyarakat setempat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Kepala Desa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Masyarakat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Pemerintah setempat,tokoh masyarakat,tokoh agama dan tokoh adat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12 Bulan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Dana Desa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Seksi Sosial Budaya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Memberikanpemahaman dan informasi kepada masyrakat tentang pentingnya memiliki dokumen dengan mengurus ke capil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Kepala Desa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Masyarakat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Pemerintah   Desa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12 Bulan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Dana Desa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Seksi Perlindunga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Melakukan koordinasi pada pemerintah desa untuk melakukan kerja bakti setiap jumat dengan gerakan penanaman bunga di pinggir jalan dan halaman serta penanaman apotik hidup pemampaatan pekarangan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Kepala Desa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Pemerintah dan masyarakat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Pemerintah TP-PKK dan Kelompok dasa wisma serta kader kader desa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12 Bulan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Dana Desa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Seksi pembinaan lingkungan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16B47" w:rsidRPr="00B16B47" w:rsidTr="00B16B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16B47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47" w:rsidRPr="00B16B47" w:rsidRDefault="00B16B47" w:rsidP="00B16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D27DBD" w:rsidRDefault="00D27DBD"/>
    <w:sectPr w:rsidR="00D27DBD" w:rsidSect="00B16B47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7"/>
    <w:rsid w:val="00B16B47"/>
    <w:rsid w:val="00D2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2021-07-07T04:12:00Z</dcterms:created>
  <dcterms:modified xsi:type="dcterms:W3CDTF">2021-07-07T04:19:00Z</dcterms:modified>
</cp:coreProperties>
</file>